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KH5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JOSEPH GUNNAR &amp; CO., LLC</w:t>
        <w:cr/>
        <w:t>30 BROAD STREET</w:t>
        <w:cr/>
        <w:t>11TH FLOOR</w:t>
        <w:cr/>
        <w:t>NEW YORK, NY 10004</w:t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 June 30, 2016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83.58%</w:t>
        <w:br/>
        <w:t xml:space="preserve">  Limit orders as percentage of total limit orders</w:t>
        <w:tab/>
        <w:tab/>
        <w:tab/>
        <w:tab/>
        <w:t xml:space="preserve">  13.76%</w:t>
        <w:br/>
        <w:t xml:space="preserve">  Other orders as percentage of total other orders</w:t>
        <w:tab/>
        <w:tab/>
        <w:tab/>
        <w:tab/>
        <w:t xml:space="preserve">    2.66%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37.42%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34.68%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13.89%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4.07%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2.58%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2.00%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1.87%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0.91%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BATS BYX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Citigroup Global Markets,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0.46%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39.85%</w:t>
        <w:cr/>
        <w:tab/>
        <w:t xml:space="preserve">  Limit orders as percentage of total limit orders</w:t>
        <w:tab/>
        <w:tab/>
        <w:tab/>
        <w:t xml:space="preserve">  15.11%</w:t>
        <w:cr/>
        <w:tab/>
        <w:t xml:space="preserve">  Other orders as percentage of total other orders</w:t>
        <w:tab/>
        <w:tab/>
        <w:tab/>
        <w:t xml:space="preserve">  76.56%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37.61%</w:t>
        <w:cr/>
        <w:tab/>
        <w:t xml:space="preserve">  Limit orders as percentage of total limit orders</w:t>
        <w:tab/>
        <w:tab/>
        <w:tab/>
        <w:t xml:space="preserve">  19.94%</w:t>
        <w:cr/>
        <w:tab/>
        <w:t xml:space="preserve">  Other orders as percentage of total other orders</w:t>
        <w:tab/>
        <w:tab/>
        <w:tab/>
        <w:t xml:space="preserve">  18.75%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15.87%</w:t>
        <w:cr/>
        <w:tab/>
        <w:t xml:space="preserve">  Limit orders as percentage of total limit orders</w:t>
        <w:tab/>
        <w:tab/>
        <w:tab/>
        <w:t xml:space="preserve">    4.53%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29.61%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18.73%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1.89%</w:t>
        <w:cr/>
        <w:tab/>
        <w:t xml:space="preserve">  Limit orders as percentage of total limit orders</w:t>
        <w:tab/>
        <w:tab/>
        <w:tab/>
        <w:t xml:space="preserve">    2.72%</w:t>
        <w:cr/>
        <w:tab/>
        <w:t xml:space="preserve">  Other orders as percentage of total other orders</w:t>
        <w:tab/>
        <w:tab/>
        <w:tab/>
        <w:t xml:space="preserve">    1.56%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2.04%</w:t>
        <w:cr/>
        <w:tab/>
        <w:t xml:space="preserve">  Limit orders as percentage of total limit orders</w:t>
        <w:tab/>
        <w:tab/>
        <w:tab/>
        <w:t xml:space="preserve">    1.21%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0.95%</w:t>
        <w:cr/>
        <w:tab/>
        <w:t xml:space="preserve">  Limit orders as percentage of total limit orders</w:t>
        <w:tab/>
        <w:tab/>
        <w:tab/>
        <w:t xml:space="preserve">    0.30%</w:t>
        <w:cr/>
        <w:tab/>
        <w:t xml:space="preserve">  Other orders as percentage of total other orders</w:t>
        <w:tab/>
        <w:tab/>
        <w:tab/>
        <w:t xml:space="preserve">    3.13%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BATS BYX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0.70%</w:t>
        <w:cr/>
        <w:tab/>
        <w:t xml:space="preserve">  Limit orders as percentage of total limit orders</w:t>
        <w:tab/>
        <w:tab/>
        <w:tab/>
        <w:t xml:space="preserve">    0.91%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Citigroup Global Markets,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0.35%</w:t>
        <w:cr/>
        <w:tab/>
        <w:t xml:space="preserve">  Limit orders as percentage of total limit orders</w:t>
        <w:tab/>
        <w:tab/>
        <w:tab/>
        <w:t xml:space="preserve">    1.21%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79.31%</w:t>
        <w:br/>
        <w:t xml:space="preserve">  Limit orders as percentage of total limit orders</w:t>
        <w:tab/>
        <w:tab/>
        <w:tab/>
        <w:tab/>
        <w:t xml:space="preserve">  17.60%</w:t>
        <w:br/>
        <w:t xml:space="preserve">  Other orders as percentage of total other orders</w:t>
        <w:tab/>
        <w:tab/>
        <w:tab/>
        <w:tab/>
        <w:t xml:space="preserve">    3.09%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36.39%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33.75%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13.81%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4.98%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2.29%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1.59%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Gunnar (Joseph) &amp; Co.,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0.84%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BATS BYX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0.84%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36.54%</w:t>
        <w:cr/>
        <w:tab/>
        <w:t xml:space="preserve">  Limit orders as percentage of total limit orders</w:t>
        <w:tab/>
        <w:tab/>
        <w:tab/>
        <w:t xml:space="preserve">  28.82%</w:t>
        <w:cr/>
        <w:tab/>
        <w:t xml:space="preserve">  Other orders as percentage of total other orders</w:t>
        <w:tab/>
        <w:tab/>
        <w:tab/>
        <w:t xml:space="preserve">  75.71%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38.10%</w:t>
        <w:cr/>
        <w:tab/>
        <w:t xml:space="preserve">  Limit orders as percentage of total limit orders</w:t>
        <w:tab/>
        <w:tab/>
        <w:tab/>
        <w:t xml:space="preserve">  18.55%</w:t>
        <w:cr/>
        <w:tab/>
        <w:t xml:space="preserve">  Other orders as percentage of total other orders</w:t>
        <w:tab/>
        <w:tab/>
        <w:tab/>
        <w:t xml:space="preserve">    8.57%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16.30%</w:t>
        <w:cr/>
        <w:tab/>
        <w:t xml:space="preserve">  Limit orders as percentage of total limit orders</w:t>
        <w:tab/>
        <w:tab/>
        <w:tab/>
        <w:t xml:space="preserve">    5.01%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28.32%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12.78%</w:t>
        <w:cr/>
        <w:tab/>
        <w:t xml:space="preserve">  Other orders as percentage of total other orders</w:t>
        <w:tab/>
        <w:tab/>
        <w:tab/>
        <w:t xml:space="preserve">    1.43%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2.22%</w:t>
        <w:cr/>
        <w:tab/>
        <w:t xml:space="preserve">  Limit orders as percentage of total limit orders</w:t>
        <w:tab/>
        <w:tab/>
        <w:tab/>
        <w:t xml:space="preserve">    0.25%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1.89%</w:t>
        <w:cr/>
        <w:tab/>
        <w:t xml:space="preserve">  Limit orders as percentage of total limit orders</w:t>
        <w:tab/>
        <w:tab/>
        <w:tab/>
        <w:t xml:space="preserve">    1.75%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1.84%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4.29%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Gunnar (Joseph) &amp; Co.,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1.06%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BATS BYX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1.06%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MKT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76.95%</w:t>
        <w:br/>
        <w:t xml:space="preserve">  Limit orders as percentage of total limit orders</w:t>
        <w:tab/>
        <w:tab/>
        <w:tab/>
        <w:tab/>
        <w:t xml:space="preserve">  21.36%</w:t>
        <w:br/>
        <w:t xml:space="preserve">  Other orders as percentage of total other orders</w:t>
        <w:tab/>
        <w:tab/>
        <w:tab/>
        <w:tab/>
        <w:t xml:space="preserve">    1.69%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31.53%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31.19%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Jane Street Capital,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10.17%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7.46%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4.75%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3.39%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Gunnar (Joseph) &amp; Co.,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2.71%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2.71%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BATS BYX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2.03%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1.69%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34.80%</w:t>
        <w:cr/>
        <w:tab/>
        <w:t xml:space="preserve">  Limit orders as percentage of total limit orders</w:t>
        <w:tab/>
        <w:tab/>
        <w:tab/>
        <w:t xml:space="preserve">  19.05%</w:t>
        <w:cr/>
        <w:tab/>
        <w:t xml:space="preserve">  Other orders as percentage of total other orders</w:t>
        <w:tab/>
        <w:tab/>
        <w:tab/>
        <w:t xml:space="preserve">  40.00%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33.48%</w:t>
        <w:cr/>
        <w:tab/>
        <w:t xml:space="preserve">  Limit orders as percentage of total limit orders</w:t>
        <w:tab/>
        <w:tab/>
        <w:tab/>
        <w:t xml:space="preserve">  23.81%</w:t>
        <w:cr/>
        <w:tab/>
        <w:t xml:space="preserve">  Other orders as percentage of total other orders</w:t>
        <w:tab/>
        <w:tab/>
        <w:tab/>
        <w:t xml:space="preserve">  20.00%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Jane Street Capital,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10.57%</w:t>
        <w:cr/>
        <w:tab/>
        <w:t xml:space="preserve">  Limit orders as percentage of total limit orders</w:t>
        <w:tab/>
        <w:tab/>
        <w:tab/>
        <w:t xml:space="preserve">    9.52%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9.25%</w:t>
        <w:cr/>
        <w:tab/>
        <w:t xml:space="preserve">  Limit orders as percentage of total limit orders</w:t>
        <w:tab/>
        <w:tab/>
        <w:tab/>
        <w:t xml:space="preserve">    1.59%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22.22%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15.87%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Gunnar (Joseph) &amp; Co.,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3.52%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2.64%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40.00%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BATS BYX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2.64%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1.76%</w:t>
        <w:cr/>
        <w:tab/>
        <w:t xml:space="preserve">  Limit orders as percentage of total limit orders</w:t>
        <w:tab/>
        <w:tab/>
        <w:tab/>
        <w:t xml:space="preserve">    1.59%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10.77%</w:t>
        <w:br/>
        <w:t xml:space="preserve">  Limit orders as percentage of total limit orders</w:t>
        <w:tab/>
        <w:tab/>
        <w:tab/>
        <w:tab/>
        <w:t xml:space="preserve">  89.23%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NASDAQ Options Market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21.92%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BZX Options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20.38%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NYSE Arca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17.31%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NASDAQ PHLX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13.85%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The MIAX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10.77%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BOX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7.31%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The Chicago Board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6.54%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NYSE Amex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ISE Gemini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EDGX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0.38%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NASDAQ Options Market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7.14%</w:t>
        <w:cr/>
        <w:tab/>
        <w:t xml:space="preserve">  Limit orders as percentage of total limit orders</w:t>
        <w:tab/>
        <w:tab/>
        <w:tab/>
        <w:t xml:space="preserve">  23.71%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BZX Options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3.57%</w:t>
        <w:cr/>
        <w:tab/>
        <w:t xml:space="preserve">  Limit orders as percentage of total limit orders</w:t>
        <w:tab/>
        <w:tab/>
        <w:tab/>
        <w:t xml:space="preserve">  22.41%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NYSE Arca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19.40%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NASDAQ PHLX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35.71%</w:t>
        <w:cr/>
        <w:tab/>
        <w:t xml:space="preserve">  Limit orders as percentage of total limit orders</w:t>
        <w:tab/>
        <w:tab/>
        <w:tab/>
        <w:t xml:space="preserve">  11.21%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The MIAX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21.43%</w:t>
        <w:cr/>
        <w:tab/>
        <w:t xml:space="preserve">  Limit orders as percentage of total limit orders</w:t>
        <w:tab/>
        <w:tab/>
        <w:tab/>
        <w:t xml:space="preserve">    9.48%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BOX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7.14%</w:t>
        <w:cr/>
        <w:tab/>
        <w:t xml:space="preserve">  Limit orders as percentage of total limit orders</w:t>
        <w:tab/>
        <w:tab/>
        <w:tab/>
        <w:t xml:space="preserve">    7.33%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The Chicago Board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14.29%</w:t>
        <w:cr/>
        <w:tab/>
        <w:t xml:space="preserve">  Limit orders as percentage of total limit orders</w:t>
        <w:tab/>
        <w:tab/>
        <w:tab/>
        <w:t xml:space="preserve">    5.60%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NYSE Amex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3.57%</w:t>
        <w:cr/>
        <w:tab/>
        <w:t xml:space="preserve">  Limit orders as percentage of total limit orders</w:t>
        <w:tab/>
        <w:tab/>
        <w:tab/>
        <w:t xml:space="preserve">    0.43%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ISE Gemini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3.57%</w:t>
        <w:cr/>
        <w:tab/>
        <w:t xml:space="preserve">  Limit orders as percentage of total limit orders</w:t>
        <w:tab/>
        <w:tab/>
        <w:tab/>
        <w:t xml:space="preserve">    0.43%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EDGX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3.57%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8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2016-07-12T14:22:44Z</dcterms:created>
  <dc:creator>Apache POI</dc:creator>
</cp:coreProperties>
</file>